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45" w:rsidRDefault="002F7145" w:rsidP="00EE66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7145" w:rsidRDefault="002F7145" w:rsidP="006E0B2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50A2F">
        <w:rPr>
          <w:rFonts w:ascii="Times New Roman" w:hAnsi="Times New Roman" w:cs="Times New Roman"/>
          <w:b/>
          <w:bCs/>
        </w:rPr>
        <w:t xml:space="preserve">Regulamin naboru uczestników </w:t>
      </w:r>
      <w:r w:rsidR="006E0B2E">
        <w:rPr>
          <w:rFonts w:ascii="Times New Roman" w:hAnsi="Times New Roman" w:cs="Times New Roman"/>
          <w:b/>
          <w:bCs/>
        </w:rPr>
        <w:t xml:space="preserve">programu </w:t>
      </w:r>
      <w:r>
        <w:rPr>
          <w:rFonts w:ascii="Times New Roman" w:hAnsi="Times New Roman" w:cs="Times New Roman"/>
          <w:b/>
          <w:bCs/>
        </w:rPr>
        <w:t>Erasmus+</w:t>
      </w:r>
    </w:p>
    <w:p w:rsidR="002F7145" w:rsidRDefault="006E0B2E" w:rsidP="006E0B2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 nr: 2023-1-PL01-KA121-VET-000127098</w:t>
      </w:r>
    </w:p>
    <w:p w:rsidR="00F53F03" w:rsidRDefault="00F53F03" w:rsidP="00F53F0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Mobilność młodzieży w ramach akredytacji programu Erasmus+</w:t>
      </w:r>
      <w:bookmarkStart w:id="0" w:name="_GoBack"/>
      <w:bookmarkEnd w:id="0"/>
    </w:p>
    <w:p w:rsidR="00911D02" w:rsidRDefault="00911D02" w:rsidP="00232A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:rsidR="006E0B2E" w:rsidRDefault="00911D02" w:rsidP="002675B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Austria</w:t>
      </w:r>
      <w:r w:rsidR="006E0B2E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: </w:t>
      </w:r>
    </w:p>
    <w:p w:rsidR="00911D02" w:rsidRPr="006E0B2E" w:rsidRDefault="006E0B2E" w:rsidP="006E0B2E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kern w:val="1"/>
          <w:sz w:val="24"/>
          <w:szCs w:val="24"/>
        </w:rPr>
      </w:pPr>
      <w:proofErr w:type="gramStart"/>
      <w:r w:rsidRPr="006E0B2E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grupa</w:t>
      </w:r>
      <w:proofErr w:type="gramEnd"/>
      <w:r w:rsidRPr="006E0B2E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1 (6 osób, termin: 14.01.2024-12.02.2024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)</w:t>
      </w:r>
    </w:p>
    <w:p w:rsidR="006E0B2E" w:rsidRPr="006E0B2E" w:rsidRDefault="006E0B2E" w:rsidP="006E0B2E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kern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grupa</w:t>
      </w:r>
      <w:proofErr w:type="gramEnd"/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2 (7 osób, termin: 22.07.2024-20.08.2024)</w:t>
      </w:r>
    </w:p>
    <w:p w:rsidR="002675BC" w:rsidRDefault="002675BC" w:rsidP="002675B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Teneryfa</w:t>
      </w:r>
      <w:r w:rsidR="006E0B2E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</w:p>
    <w:p w:rsidR="009E6CFF" w:rsidRDefault="006E0B2E" w:rsidP="006E0B2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5 osób, termin: lipiec / sierpień 2024</w:t>
      </w:r>
      <w:r w:rsidR="009E6CFF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</w:p>
    <w:p w:rsidR="006E0B2E" w:rsidRPr="006E0B2E" w:rsidRDefault="009E6CFF" w:rsidP="009E6CFF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(dokładna data zostanie podana w terminie późniejszym)</w:t>
      </w:r>
    </w:p>
    <w:p w:rsidR="002F7145" w:rsidRDefault="002F7145" w:rsidP="00BA44FE">
      <w:pPr>
        <w:spacing w:after="0" w:line="360" w:lineRule="auto"/>
        <w:rPr>
          <w:rFonts w:ascii="Times New Roman" w:hAnsi="Times New Roman" w:cs="Times New Roman"/>
          <w:b/>
          <w:bCs/>
          <w:kern w:val="1"/>
          <w:sz w:val="30"/>
          <w:szCs w:val="30"/>
        </w:rPr>
      </w:pPr>
    </w:p>
    <w:p w:rsidR="002F7145" w:rsidRPr="00050A2F" w:rsidRDefault="002F7145" w:rsidP="00561A5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AE618A" w:rsidRDefault="002F7145" w:rsidP="00FC0ED3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projekcie mogą brać udział uczniowie </w:t>
      </w:r>
      <w:r w:rsidR="00911D02">
        <w:rPr>
          <w:rFonts w:ascii="Times New Roman" w:hAnsi="Times New Roman" w:cs="Times New Roman"/>
          <w:b/>
          <w:bCs/>
        </w:rPr>
        <w:t xml:space="preserve">Technikum nr 6 </w:t>
      </w:r>
      <w:r w:rsidR="002675BC" w:rsidRPr="006E0B2E">
        <w:rPr>
          <w:rFonts w:ascii="Times New Roman" w:hAnsi="Times New Roman" w:cs="Times New Roman"/>
          <w:b/>
          <w:bCs/>
        </w:rPr>
        <w:t xml:space="preserve">(15 miejsc) </w:t>
      </w:r>
      <w:r w:rsidR="00911D02">
        <w:rPr>
          <w:rFonts w:ascii="Times New Roman" w:hAnsi="Times New Roman" w:cs="Times New Roman"/>
          <w:b/>
          <w:bCs/>
        </w:rPr>
        <w:t xml:space="preserve">oraz </w:t>
      </w:r>
      <w:r w:rsidRPr="002B5B06">
        <w:rPr>
          <w:rFonts w:ascii="Times New Roman" w:hAnsi="Times New Roman" w:cs="Times New Roman"/>
          <w:b/>
          <w:bCs/>
        </w:rPr>
        <w:t xml:space="preserve">Branżowej </w:t>
      </w:r>
      <w:r w:rsidRPr="00271BF1">
        <w:rPr>
          <w:rFonts w:ascii="Times New Roman" w:hAnsi="Times New Roman" w:cs="Times New Roman"/>
          <w:b/>
          <w:bCs/>
        </w:rPr>
        <w:t>Szkoły</w:t>
      </w:r>
      <w:r w:rsidRPr="00271BF1">
        <w:rPr>
          <w:rFonts w:ascii="Times New Roman" w:hAnsi="Times New Roman" w:cs="Times New Roman"/>
          <w:b/>
        </w:rPr>
        <w:t xml:space="preserve"> </w:t>
      </w:r>
      <w:r w:rsidR="006E0B2E">
        <w:rPr>
          <w:rFonts w:ascii="Times New Roman" w:hAnsi="Times New Roman" w:cs="Times New Roman"/>
          <w:b/>
        </w:rPr>
        <w:br/>
      </w:r>
      <w:r w:rsidRPr="00271BF1">
        <w:rPr>
          <w:rFonts w:ascii="Times New Roman" w:hAnsi="Times New Roman" w:cs="Times New Roman"/>
          <w:b/>
        </w:rPr>
        <w:t xml:space="preserve">I </w:t>
      </w:r>
      <w:r w:rsidR="00911D02" w:rsidRPr="00271BF1">
        <w:rPr>
          <w:rFonts w:ascii="Times New Roman" w:hAnsi="Times New Roman" w:cs="Times New Roman"/>
          <w:b/>
        </w:rPr>
        <w:t>stopnia</w:t>
      </w:r>
      <w:r w:rsidR="002675BC">
        <w:rPr>
          <w:rFonts w:ascii="Times New Roman" w:hAnsi="Times New Roman" w:cs="Times New Roman"/>
          <w:b/>
        </w:rPr>
        <w:t xml:space="preserve"> </w:t>
      </w:r>
      <w:r w:rsidR="002675BC" w:rsidRPr="006E0B2E">
        <w:rPr>
          <w:rFonts w:ascii="Times New Roman" w:hAnsi="Times New Roman" w:cs="Times New Roman"/>
          <w:b/>
        </w:rPr>
        <w:t>(3 miejsca)</w:t>
      </w:r>
      <w:r w:rsidR="00911D02" w:rsidRPr="006E0B2E">
        <w:rPr>
          <w:rFonts w:ascii="Times New Roman" w:hAnsi="Times New Roman" w:cs="Times New Roman"/>
        </w:rPr>
        <w:t xml:space="preserve">. </w:t>
      </w:r>
      <w:r w:rsidR="00C72A39">
        <w:rPr>
          <w:rFonts w:ascii="Times New Roman" w:hAnsi="Times New Roman" w:cs="Times New Roman"/>
        </w:rPr>
        <w:t xml:space="preserve">Na staż </w:t>
      </w:r>
      <w:r w:rsidR="002675BC">
        <w:rPr>
          <w:rFonts w:ascii="Times New Roman" w:hAnsi="Times New Roman" w:cs="Times New Roman"/>
        </w:rPr>
        <w:t>w roku szkolnym 2023 / 2024 wyjedzie łącznie 18</w:t>
      </w:r>
      <w:r w:rsidR="00C72A39">
        <w:rPr>
          <w:rFonts w:ascii="Times New Roman" w:hAnsi="Times New Roman" w:cs="Times New Roman"/>
        </w:rPr>
        <w:t xml:space="preserve"> uczniów, kształcących się w zawodach: technik żywienia i </w:t>
      </w:r>
      <w:r w:rsidR="002675BC">
        <w:rPr>
          <w:rFonts w:ascii="Times New Roman" w:hAnsi="Times New Roman" w:cs="Times New Roman"/>
        </w:rPr>
        <w:t xml:space="preserve">usług gastronomicznych, technik hotelarstwa, cukiernik, </w:t>
      </w:r>
      <w:r w:rsidR="00C72A39">
        <w:rPr>
          <w:rFonts w:ascii="Times New Roman" w:hAnsi="Times New Roman" w:cs="Times New Roman"/>
        </w:rPr>
        <w:t>kucharz</w:t>
      </w:r>
      <w:r w:rsidR="002675BC">
        <w:rPr>
          <w:rFonts w:ascii="Times New Roman" w:hAnsi="Times New Roman" w:cs="Times New Roman"/>
        </w:rPr>
        <w:t xml:space="preserve">. </w:t>
      </w:r>
      <w:r w:rsidR="00A50C43">
        <w:rPr>
          <w:rFonts w:ascii="Times New Roman" w:hAnsi="Times New Roman" w:cs="Times New Roman"/>
        </w:rPr>
        <w:t xml:space="preserve">Uczniowie mogą aplikować o udział tylko w jednym wyjeździe, ostateczną decyzję o miejscu i terminie odbycia stażu podejmie komisja rekrutacyjna. </w:t>
      </w:r>
      <w:r w:rsidR="00AE618A">
        <w:rPr>
          <w:rFonts w:ascii="Times New Roman" w:hAnsi="Times New Roman" w:cs="Times New Roman"/>
        </w:rPr>
        <w:t xml:space="preserve">Jedno miejsce przewidziane jest dla osoby </w:t>
      </w:r>
      <w:r w:rsidR="00AE618A" w:rsidRPr="00BF0D8C">
        <w:rPr>
          <w:rFonts w:ascii="Times New Roman" w:hAnsi="Times New Roman" w:cs="Times New Roman"/>
        </w:rPr>
        <w:t>z t</w:t>
      </w:r>
      <w:r w:rsidR="00AE618A">
        <w:rPr>
          <w:rFonts w:ascii="Times New Roman" w:hAnsi="Times New Roman" w:cs="Times New Roman"/>
        </w:rPr>
        <w:t xml:space="preserve">zw. "rekomendacji wychowawcy" (uczeń / uczennica, </w:t>
      </w:r>
      <w:r w:rsidR="00AE618A" w:rsidRPr="00BF0D8C">
        <w:rPr>
          <w:rFonts w:ascii="Times New Roman" w:hAnsi="Times New Roman" w:cs="Times New Roman"/>
        </w:rPr>
        <w:t>która nie spełnia wszystkich kryteriów</w:t>
      </w:r>
      <w:r w:rsidR="00AE618A">
        <w:rPr>
          <w:rFonts w:ascii="Times New Roman" w:hAnsi="Times New Roman" w:cs="Times New Roman"/>
        </w:rPr>
        <w:t xml:space="preserve"> rekrutacji</w:t>
      </w:r>
      <w:r w:rsidR="00AE618A" w:rsidRPr="00BF0D8C">
        <w:rPr>
          <w:rFonts w:ascii="Times New Roman" w:hAnsi="Times New Roman" w:cs="Times New Roman"/>
        </w:rPr>
        <w:t xml:space="preserve">, ale posiada </w:t>
      </w:r>
      <w:r w:rsidR="00AE618A">
        <w:rPr>
          <w:rFonts w:ascii="Times New Roman" w:hAnsi="Times New Roman" w:cs="Times New Roman"/>
        </w:rPr>
        <w:t xml:space="preserve">przynajmniej </w:t>
      </w:r>
      <w:r w:rsidR="00AE618A" w:rsidRPr="00BF0D8C">
        <w:rPr>
          <w:rFonts w:ascii="Times New Roman" w:hAnsi="Times New Roman" w:cs="Times New Roman"/>
        </w:rPr>
        <w:t xml:space="preserve">dobrą ocenę z zachowania i </w:t>
      </w:r>
      <w:r w:rsidR="00AE618A">
        <w:rPr>
          <w:rFonts w:ascii="Times New Roman" w:hAnsi="Times New Roman" w:cs="Times New Roman"/>
        </w:rPr>
        <w:t>znajduje się w szczególnej sytuacji życiowej / rodzinnej).</w:t>
      </w:r>
    </w:p>
    <w:p w:rsidR="00A90B4C" w:rsidRDefault="00A90B4C" w:rsidP="00FC0ED3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90B4C" w:rsidRDefault="00A90B4C" w:rsidP="00A90B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0B4C">
        <w:rPr>
          <w:rFonts w:ascii="Times New Roman" w:hAnsi="Times New Roman" w:cs="Times New Roman"/>
        </w:rPr>
        <w:t xml:space="preserve">Do przeprowadzenia procesu rekrutacji </w:t>
      </w:r>
      <w:r>
        <w:rPr>
          <w:rFonts w:ascii="Times New Roman" w:hAnsi="Times New Roman" w:cs="Times New Roman"/>
        </w:rPr>
        <w:t>została</w:t>
      </w:r>
      <w:r w:rsidRPr="00A90B4C">
        <w:rPr>
          <w:rFonts w:ascii="Times New Roman" w:hAnsi="Times New Roman" w:cs="Times New Roman"/>
        </w:rPr>
        <w:t xml:space="preserve"> powołana Komisja Rekrutacyjna pod przewodnictwem dyrektora szkoły. </w:t>
      </w:r>
    </w:p>
    <w:p w:rsidR="00A90B4C" w:rsidRDefault="00A90B4C" w:rsidP="00A90B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rekrutacji podzielono na 2 etapy.</w:t>
      </w:r>
    </w:p>
    <w:p w:rsidR="00A90B4C" w:rsidRPr="00A90B4C" w:rsidRDefault="00A90B4C" w:rsidP="00A90B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0B4C">
        <w:rPr>
          <w:rFonts w:ascii="Times New Roman" w:hAnsi="Times New Roman" w:cs="Times New Roman"/>
        </w:rPr>
        <w:t>Warunkiem udziału w rekrutacji jest złożenie wniosku rekrutacyjn</w:t>
      </w:r>
      <w:r w:rsidR="009E6CFF">
        <w:rPr>
          <w:rFonts w:ascii="Times New Roman" w:hAnsi="Times New Roman" w:cs="Times New Roman"/>
        </w:rPr>
        <w:t xml:space="preserve">ego oraz załączników: </w:t>
      </w:r>
      <w:proofErr w:type="spellStart"/>
      <w:r w:rsidRPr="00A90B4C">
        <w:rPr>
          <w:rFonts w:ascii="Times New Roman" w:hAnsi="Times New Roman" w:cs="Times New Roman"/>
        </w:rPr>
        <w:t>Europass</w:t>
      </w:r>
      <w:proofErr w:type="spellEnd"/>
      <w:r w:rsidRPr="00A90B4C">
        <w:rPr>
          <w:rFonts w:ascii="Times New Roman" w:hAnsi="Times New Roman" w:cs="Times New Roman"/>
        </w:rPr>
        <w:t xml:space="preserve"> CV w wersji angielskiej i polskiej, dane osobowe, skan dowodu osobistego / paszportu, skan karty EKUZ, </w:t>
      </w:r>
      <w:r w:rsidR="008E1E89">
        <w:rPr>
          <w:rFonts w:ascii="Times New Roman" w:hAnsi="Times New Roman" w:cs="Times New Roman"/>
        </w:rPr>
        <w:t>o</w:t>
      </w:r>
      <w:r w:rsidRPr="00A90B4C">
        <w:rPr>
          <w:rFonts w:ascii="Times New Roman" w:hAnsi="Times New Roman" w:cs="Times New Roman"/>
        </w:rPr>
        <w:t xml:space="preserve">świadczenie o numerze konta walutowego, kserokopia książeczki </w:t>
      </w:r>
      <w:proofErr w:type="spellStart"/>
      <w:r w:rsidRPr="00A90B4C">
        <w:rPr>
          <w:rFonts w:ascii="Times New Roman" w:hAnsi="Times New Roman" w:cs="Times New Roman"/>
        </w:rPr>
        <w:t>sanepidowskiej</w:t>
      </w:r>
      <w:proofErr w:type="spellEnd"/>
      <w:r w:rsidRPr="00A90B4C">
        <w:rPr>
          <w:rFonts w:ascii="Times New Roman" w:hAnsi="Times New Roman" w:cs="Times New Roman"/>
        </w:rPr>
        <w:t xml:space="preserve">. </w:t>
      </w:r>
      <w:r w:rsidRPr="00A90B4C">
        <w:rPr>
          <w:rFonts w:ascii="Times New Roman" w:hAnsi="Times New Roman" w:cs="Times New Roman"/>
          <w:b/>
          <w:bCs/>
          <w:color w:val="FF0000"/>
        </w:rPr>
        <w:t xml:space="preserve">Poprawność wypełnienia formularza </w:t>
      </w:r>
      <w:proofErr w:type="spellStart"/>
      <w:r w:rsidRPr="00A90B4C">
        <w:rPr>
          <w:rFonts w:ascii="Times New Roman" w:hAnsi="Times New Roman" w:cs="Times New Roman"/>
          <w:b/>
          <w:bCs/>
          <w:color w:val="FF0000"/>
        </w:rPr>
        <w:t>Europass</w:t>
      </w:r>
      <w:proofErr w:type="spellEnd"/>
      <w:r w:rsidRPr="00A90B4C">
        <w:rPr>
          <w:rFonts w:ascii="Times New Roman" w:hAnsi="Times New Roman" w:cs="Times New Roman"/>
          <w:b/>
          <w:bCs/>
          <w:color w:val="FF0000"/>
        </w:rPr>
        <w:t xml:space="preserve"> CV należy skonsultować z nauczycielem j. angielskiego (wersja w j. angielskim) oraz z nauczycielem j. polskiego (wersja w j. polskim). Nauczyciele potwierdzają podpisem poprawność dokumentu.</w:t>
      </w:r>
    </w:p>
    <w:p w:rsidR="00A90B4C" w:rsidRDefault="00A90B4C" w:rsidP="00A90B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0B4C">
        <w:rPr>
          <w:rFonts w:ascii="Times New Roman" w:hAnsi="Times New Roman" w:cs="Times New Roman"/>
        </w:rPr>
        <w:t xml:space="preserve">Wychowawca na wniosku rekrutacyjnym złożonym przez ucznia potwierdza podpisem, że wniosek jest kompletny (zawiera wszystkie wymagane załączniki), a podane informacje są zgodne ze stanem faktycznym. Następnie wystawia uczniowi opinię i uzupełniony wniosek </w:t>
      </w:r>
      <w:r w:rsidRPr="00A90B4C">
        <w:rPr>
          <w:rFonts w:ascii="Times New Roman" w:hAnsi="Times New Roman" w:cs="Times New Roman"/>
        </w:rPr>
        <w:lastRenderedPageBreak/>
        <w:t xml:space="preserve">wraz z kompletem załączników przekazuje </w:t>
      </w:r>
      <w:r>
        <w:rPr>
          <w:rFonts w:ascii="Times New Roman" w:hAnsi="Times New Roman" w:cs="Times New Roman"/>
        </w:rPr>
        <w:t>koordynatorowi projektu (p. Dorota Pardon)</w:t>
      </w:r>
      <w:r w:rsidR="008E1E89">
        <w:rPr>
          <w:rFonts w:ascii="Times New Roman" w:hAnsi="Times New Roman" w:cs="Times New Roman"/>
        </w:rPr>
        <w:t xml:space="preserve"> do 29.09.2024</w:t>
      </w:r>
      <w:r w:rsidRPr="00A90B4C">
        <w:rPr>
          <w:rFonts w:ascii="Times New Roman" w:hAnsi="Times New Roman" w:cs="Times New Roman"/>
        </w:rPr>
        <w:t>.</w:t>
      </w:r>
    </w:p>
    <w:p w:rsidR="00A90B4C" w:rsidRPr="00A90B4C" w:rsidRDefault="00A90B4C" w:rsidP="00A90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E89">
        <w:rPr>
          <w:rFonts w:ascii="Times New Roman" w:hAnsi="Times New Roman" w:cs="Times New Roman"/>
          <w:b/>
        </w:rPr>
        <w:t>Wnioski można pobrać ze strony internetowej ZS nr 7 w Tychach: www.</w:t>
      </w:r>
      <w:proofErr w:type="gramStart"/>
      <w:r w:rsidRPr="008E1E89">
        <w:rPr>
          <w:rFonts w:ascii="Times New Roman" w:hAnsi="Times New Roman" w:cs="Times New Roman"/>
          <w:b/>
        </w:rPr>
        <w:t>zs</w:t>
      </w:r>
      <w:proofErr w:type="gramEnd"/>
      <w:r w:rsidRPr="008E1E89">
        <w:rPr>
          <w:rFonts w:ascii="Times New Roman" w:hAnsi="Times New Roman" w:cs="Times New Roman"/>
          <w:b/>
        </w:rPr>
        <w:t>7tychy.</w:t>
      </w:r>
      <w:proofErr w:type="gramStart"/>
      <w:r w:rsidRPr="008E1E89">
        <w:rPr>
          <w:rFonts w:ascii="Times New Roman" w:hAnsi="Times New Roman" w:cs="Times New Roman"/>
          <w:b/>
        </w:rPr>
        <w:t>pl</w:t>
      </w:r>
      <w:proofErr w:type="gramEnd"/>
      <w:r w:rsidRPr="008E1E89">
        <w:rPr>
          <w:rFonts w:ascii="Times New Roman" w:hAnsi="Times New Roman" w:cs="Times New Roman"/>
          <w:b/>
        </w:rPr>
        <w:t>, a po ich wypełnieniu złożyć u wychowawcy</w:t>
      </w:r>
      <w:r w:rsidR="008E1E89" w:rsidRPr="008E1E89">
        <w:rPr>
          <w:rFonts w:ascii="Times New Roman" w:hAnsi="Times New Roman" w:cs="Times New Roman"/>
          <w:b/>
        </w:rPr>
        <w:t xml:space="preserve"> do 25.</w:t>
      </w:r>
      <w:r w:rsidR="001C6725">
        <w:rPr>
          <w:rFonts w:ascii="Times New Roman" w:hAnsi="Times New Roman" w:cs="Times New Roman"/>
          <w:b/>
        </w:rPr>
        <w:t>0</w:t>
      </w:r>
      <w:r w:rsidR="008E1E89" w:rsidRPr="008E1E89">
        <w:rPr>
          <w:rFonts w:ascii="Times New Roman" w:hAnsi="Times New Roman" w:cs="Times New Roman"/>
          <w:b/>
        </w:rPr>
        <w:t>9.2023 – I etap rekrutacji</w:t>
      </w:r>
      <w:r w:rsidR="008E1E89">
        <w:rPr>
          <w:rFonts w:ascii="Times New Roman" w:hAnsi="Times New Roman" w:cs="Times New Roman"/>
        </w:rPr>
        <w:t xml:space="preserve"> / do 6.10.2023 – II etap rekrutacji / rekrutacja uzupełniająca (termin nieprzekraczalny)</w:t>
      </w:r>
      <w:r w:rsidRPr="00A90B4C">
        <w:rPr>
          <w:rFonts w:ascii="Times New Roman" w:hAnsi="Times New Roman" w:cs="Times New Roman"/>
        </w:rPr>
        <w:t xml:space="preserve">. Brak kompletu poprawnie wypełnionych dokumentów rekrutacyjnych spowoduje odrzucenie wniosku </w:t>
      </w:r>
      <w:r w:rsidR="008E1E89">
        <w:rPr>
          <w:rFonts w:ascii="Times New Roman" w:hAnsi="Times New Roman" w:cs="Times New Roman"/>
        </w:rPr>
        <w:br/>
      </w:r>
      <w:r w:rsidRPr="00A90B4C">
        <w:rPr>
          <w:rFonts w:ascii="Times New Roman" w:hAnsi="Times New Roman" w:cs="Times New Roman"/>
        </w:rPr>
        <w:t>z przyczyn formalnych.</w:t>
      </w:r>
    </w:p>
    <w:p w:rsidR="00A90B4C" w:rsidRDefault="00A90B4C" w:rsidP="00A90B4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I etapu rekrutacji zostaną podane do publicznej wiadomości na stronie internetowej szkoły do dnia 01.10.2023,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ostateczna imienna lista uczestników zostanie zamieszczona na tej samej stronie do dnia 20.10.2023. N</w:t>
      </w:r>
      <w:r w:rsidRPr="00050A2F">
        <w:rPr>
          <w:rFonts w:ascii="Times New Roman" w:hAnsi="Times New Roman" w:cs="Times New Roman"/>
        </w:rPr>
        <w:t xml:space="preserve">a wypadek różnych zdarzeń losowych </w:t>
      </w:r>
      <w:r>
        <w:rPr>
          <w:rFonts w:ascii="Times New Roman" w:hAnsi="Times New Roman" w:cs="Times New Roman"/>
        </w:rPr>
        <w:t>z</w:t>
      </w:r>
      <w:r w:rsidRPr="00050A2F">
        <w:rPr>
          <w:rFonts w:ascii="Times New Roman" w:hAnsi="Times New Roman" w:cs="Times New Roman"/>
        </w:rPr>
        <w:t>ostanie rów</w:t>
      </w:r>
      <w:r>
        <w:rPr>
          <w:rFonts w:ascii="Times New Roman" w:hAnsi="Times New Roman" w:cs="Times New Roman"/>
        </w:rPr>
        <w:t>nież utworzona lista rezerwowa</w:t>
      </w:r>
      <w:r w:rsidRPr="00050A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90B4C" w:rsidRPr="00050A2F" w:rsidRDefault="00A90B4C" w:rsidP="00A90B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przypadku pogorszenia się ocen (o 2 stopnie) i / lub frekwencji (pojawienie się godzin nieusprawiedliwionych) uczestnik może zostać wykreślony z listy. Weryfikacja odbędzie się po zakończeniu 1 semestru. Wtedy na zwolnione miejsce zakwalifikowany zostanie uczestnik z listy rezerwowej.</w:t>
      </w:r>
    </w:p>
    <w:p w:rsidR="00A90B4C" w:rsidRPr="00050A2F" w:rsidRDefault="00A90B4C" w:rsidP="00A90B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0A2F">
        <w:rPr>
          <w:rFonts w:ascii="Times New Roman" w:hAnsi="Times New Roman" w:cs="Times New Roman"/>
        </w:rPr>
        <w:t xml:space="preserve">Uczniowie będą mieli możliwość odwołania się od decyzji Komisji do 7 dni po ogłoszeniu wyników. </w:t>
      </w:r>
    </w:p>
    <w:p w:rsidR="00AE618A" w:rsidRDefault="00AE618A" w:rsidP="00A50C43">
      <w:pPr>
        <w:tabs>
          <w:tab w:val="left" w:pos="180"/>
          <w:tab w:val="left" w:pos="360"/>
        </w:tabs>
        <w:rPr>
          <w:rFonts w:ascii="Times New Roman" w:hAnsi="Times New Roman" w:cs="Times New Roman"/>
          <w:b/>
        </w:rPr>
      </w:pPr>
    </w:p>
    <w:p w:rsidR="00AE618A" w:rsidRPr="00FC0ED3" w:rsidRDefault="00AE618A" w:rsidP="00FC0ED3">
      <w:pPr>
        <w:pStyle w:val="Akapitzlist"/>
        <w:numPr>
          <w:ilvl w:val="0"/>
          <w:numId w:val="5"/>
        </w:numPr>
        <w:tabs>
          <w:tab w:val="left" w:pos="180"/>
          <w:tab w:val="left" w:pos="360"/>
        </w:tabs>
        <w:rPr>
          <w:rFonts w:ascii="Times New Roman" w:hAnsi="Times New Roman" w:cs="Times New Roman"/>
          <w:b/>
        </w:rPr>
      </w:pPr>
      <w:r w:rsidRPr="00FC0ED3">
        <w:rPr>
          <w:rFonts w:ascii="Times New Roman" w:hAnsi="Times New Roman" w:cs="Times New Roman"/>
          <w:b/>
        </w:rPr>
        <w:t>Etap pierwszy:</w:t>
      </w:r>
    </w:p>
    <w:p w:rsidR="002F7145" w:rsidRDefault="002675BC" w:rsidP="00B867D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pierwszym etapie rekrutacji (18-30.09.2023) </w:t>
      </w:r>
      <w:proofErr w:type="gramStart"/>
      <w:r>
        <w:rPr>
          <w:rFonts w:ascii="Times New Roman" w:hAnsi="Times New Roman" w:cs="Times New Roman"/>
        </w:rPr>
        <w:t>wezmą</w:t>
      </w:r>
      <w:proofErr w:type="gramEnd"/>
      <w:r>
        <w:rPr>
          <w:rFonts w:ascii="Times New Roman" w:hAnsi="Times New Roman" w:cs="Times New Roman"/>
        </w:rPr>
        <w:t xml:space="preserve"> udział uczniowie technikum, którzy </w:t>
      </w:r>
      <w:r w:rsidR="00AE61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bieżącym roku szkolnym powinni odbyć obowiązkową praktykę zawodową</w:t>
      </w:r>
      <w:r w:rsidR="00AE61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tj. </w:t>
      </w:r>
      <w:r w:rsidRPr="002675BC">
        <w:rPr>
          <w:rFonts w:ascii="Times New Roman" w:hAnsi="Times New Roman" w:cs="Times New Roman"/>
          <w:b/>
          <w:color w:val="FF0000"/>
        </w:rPr>
        <w:t>uczniowie klas</w:t>
      </w:r>
      <w:r w:rsidRPr="009E6CFF">
        <w:rPr>
          <w:rFonts w:ascii="Times New Roman" w:hAnsi="Times New Roman" w:cs="Times New Roman"/>
          <w:b/>
          <w:color w:val="FF0000"/>
        </w:rPr>
        <w:t xml:space="preserve">: </w:t>
      </w:r>
      <w:r w:rsidR="009E6CFF" w:rsidRPr="009E6CFF">
        <w:rPr>
          <w:rFonts w:ascii="Times New Roman" w:hAnsi="Times New Roman" w:cs="Times New Roman"/>
          <w:b/>
          <w:color w:val="FF0000"/>
        </w:rPr>
        <w:t>3ż, 3t i 4tż</w:t>
      </w:r>
      <w:r w:rsidR="009E6CFF">
        <w:rPr>
          <w:rFonts w:ascii="Times New Roman" w:hAnsi="Times New Roman" w:cs="Times New Roman"/>
          <w:color w:val="FF0000"/>
        </w:rPr>
        <w:t xml:space="preserve"> </w:t>
      </w:r>
      <w:r w:rsidR="00AE618A">
        <w:rPr>
          <w:rFonts w:ascii="Times New Roman" w:hAnsi="Times New Roman" w:cs="Times New Roman"/>
        </w:rPr>
        <w:t xml:space="preserve">(pod warunkiem, że nie zaliczyli tej praktyki uczestnicząc we wcześniej realizowanych projektach Erasmus+) </w:t>
      </w:r>
      <w:r w:rsidRPr="00741A1E">
        <w:rPr>
          <w:rFonts w:ascii="Times New Roman" w:hAnsi="Times New Roman" w:cs="Times New Roman"/>
          <w:b/>
          <w:color w:val="FF0000"/>
        </w:rPr>
        <w:t>oraz uczniowie klas 2k i 2g szkoły branżowej</w:t>
      </w:r>
      <w:r>
        <w:rPr>
          <w:rFonts w:ascii="Times New Roman" w:hAnsi="Times New Roman" w:cs="Times New Roman"/>
        </w:rPr>
        <w:t xml:space="preserve">. </w:t>
      </w:r>
      <w:r w:rsidR="00FC0ED3">
        <w:rPr>
          <w:rFonts w:ascii="Times New Roman" w:hAnsi="Times New Roman" w:cs="Times New Roman"/>
        </w:rPr>
        <w:br/>
      </w:r>
      <w:r w:rsidR="002F7145" w:rsidRPr="00B113E0">
        <w:rPr>
          <w:rFonts w:ascii="Times New Roman" w:hAnsi="Times New Roman" w:cs="Times New Roman"/>
          <w:b/>
          <w:bCs/>
        </w:rPr>
        <w:t xml:space="preserve">O uczestnictwie w stażu decydować będzie ilość punktów, otrzymanych za osiągnięcia </w:t>
      </w:r>
      <w:r w:rsidR="00741A1E">
        <w:rPr>
          <w:rFonts w:ascii="Times New Roman" w:hAnsi="Times New Roman" w:cs="Times New Roman"/>
          <w:b/>
          <w:bCs/>
        </w:rPr>
        <w:t>na zakończenie roku szkolnego 2022/2023</w:t>
      </w:r>
      <w:r w:rsidR="002F7145" w:rsidRPr="00B113E0">
        <w:rPr>
          <w:rFonts w:ascii="Times New Roman" w:hAnsi="Times New Roman" w:cs="Times New Roman"/>
          <w:b/>
          <w:bCs/>
        </w:rPr>
        <w:t xml:space="preserve"> </w:t>
      </w:r>
      <w:r w:rsidR="002F7145">
        <w:rPr>
          <w:rFonts w:ascii="Times New Roman" w:hAnsi="Times New Roman" w:cs="Times New Roman"/>
        </w:rPr>
        <w:t>* Uwaga: s</w:t>
      </w:r>
      <w:r w:rsidR="002F7145" w:rsidRPr="00050A2F">
        <w:rPr>
          <w:rFonts w:ascii="Times New Roman" w:hAnsi="Times New Roman" w:cs="Times New Roman"/>
        </w:rPr>
        <w:t>kala punktów odpowiada następującym ocenom:</w:t>
      </w:r>
      <w:r w:rsidR="002F7145">
        <w:rPr>
          <w:rFonts w:ascii="Times New Roman" w:hAnsi="Times New Roman" w:cs="Times New Roman"/>
        </w:rPr>
        <w:t xml:space="preserve"> </w:t>
      </w:r>
      <w:r w:rsidR="002F7145" w:rsidRPr="00050A2F">
        <w:rPr>
          <w:rFonts w:ascii="Times New Roman" w:hAnsi="Times New Roman" w:cs="Times New Roman"/>
        </w:rPr>
        <w:t>wzorowy, celujący - 6pkt, bardzo dobry - 5pkt, d</w:t>
      </w:r>
      <w:r w:rsidR="002F7145">
        <w:rPr>
          <w:rFonts w:ascii="Times New Roman" w:hAnsi="Times New Roman" w:cs="Times New Roman"/>
        </w:rPr>
        <w:t xml:space="preserve">obry - 4pkt, dostateczny - 3pkt. </w:t>
      </w:r>
    </w:p>
    <w:p w:rsidR="002F7145" w:rsidRPr="009E6CFF" w:rsidRDefault="009E6CFF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7145" w:rsidRPr="009E6CFF">
        <w:rPr>
          <w:rFonts w:ascii="Times New Roman" w:hAnsi="Times New Roman" w:cs="Times New Roman"/>
        </w:rPr>
        <w:t>Ocena z zachowania - przynajmniej dobra (liczba możliwych do otrzymania punktów 4 – 6),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t>Ocena z praktyk zawodowych /</w:t>
      </w:r>
      <w:r w:rsidR="00741A1E" w:rsidRPr="009E6CFF">
        <w:rPr>
          <w:rFonts w:ascii="Times New Roman" w:hAnsi="Times New Roman" w:cs="Times New Roman"/>
        </w:rPr>
        <w:t xml:space="preserve"> zajęć praktycznych odbywanych </w:t>
      </w:r>
      <w:r w:rsidRPr="009E6CFF">
        <w:rPr>
          <w:rFonts w:ascii="Times New Roman" w:hAnsi="Times New Roman" w:cs="Times New Roman"/>
        </w:rPr>
        <w:t>w hotelach, restauracjach, cukierniach poza terenem</w:t>
      </w:r>
      <w:r w:rsidR="00741A1E" w:rsidRPr="009E6CFF">
        <w:rPr>
          <w:rFonts w:ascii="Times New Roman" w:hAnsi="Times New Roman" w:cs="Times New Roman"/>
        </w:rPr>
        <w:t xml:space="preserve"> szkoły</w:t>
      </w:r>
      <w:r w:rsidR="009E6CFF" w:rsidRPr="009E6CFF">
        <w:rPr>
          <w:rFonts w:ascii="Times New Roman" w:hAnsi="Times New Roman" w:cs="Times New Roman"/>
        </w:rPr>
        <w:t xml:space="preserve"> </w:t>
      </w:r>
      <w:r w:rsidR="009E6CFF" w:rsidRPr="009E6CFF">
        <w:rPr>
          <w:rFonts w:ascii="Times New Roman" w:hAnsi="Times New Roman" w:cs="Times New Roman"/>
          <w:b/>
        </w:rPr>
        <w:t>(</w:t>
      </w:r>
      <w:r w:rsidR="00453457" w:rsidRPr="009E6CFF">
        <w:rPr>
          <w:rFonts w:ascii="Times New Roman" w:hAnsi="Times New Roman" w:cs="Times New Roman"/>
          <w:b/>
        </w:rPr>
        <w:t xml:space="preserve">należy podać ocenę z ostatniej obowiązkowej praktyki / zajęć praktycznych uzyskaną </w:t>
      </w:r>
      <w:r w:rsidR="00741A1E" w:rsidRPr="009E6CFF">
        <w:rPr>
          <w:rFonts w:ascii="Times New Roman" w:hAnsi="Times New Roman" w:cs="Times New Roman"/>
          <w:b/>
        </w:rPr>
        <w:t xml:space="preserve">na </w:t>
      </w:r>
      <w:proofErr w:type="gramStart"/>
      <w:r w:rsidR="00741A1E" w:rsidRPr="009E6CFF">
        <w:rPr>
          <w:rFonts w:ascii="Times New Roman" w:hAnsi="Times New Roman" w:cs="Times New Roman"/>
          <w:b/>
        </w:rPr>
        <w:t>zakończenie  roku</w:t>
      </w:r>
      <w:proofErr w:type="gramEnd"/>
      <w:r w:rsidR="00741A1E" w:rsidRPr="009E6CFF">
        <w:rPr>
          <w:rFonts w:ascii="Times New Roman" w:hAnsi="Times New Roman" w:cs="Times New Roman"/>
          <w:b/>
        </w:rPr>
        <w:t xml:space="preserve"> szkolnego 2022/2023</w:t>
      </w:r>
      <w:r w:rsidR="009E6CFF" w:rsidRPr="009E6CFF">
        <w:rPr>
          <w:rFonts w:ascii="Times New Roman" w:hAnsi="Times New Roman" w:cs="Times New Roman"/>
          <w:b/>
        </w:rPr>
        <w:t>).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t xml:space="preserve">Oceny z języka </w:t>
      </w:r>
      <w:r w:rsidR="00C05916" w:rsidRPr="009E6CFF">
        <w:rPr>
          <w:rFonts w:ascii="Times New Roman" w:hAnsi="Times New Roman" w:cs="Times New Roman"/>
        </w:rPr>
        <w:t>obcego – do wyboru:</w:t>
      </w:r>
      <w:r w:rsidR="00292788" w:rsidRPr="009E6CFF">
        <w:rPr>
          <w:rFonts w:ascii="Times New Roman" w:hAnsi="Times New Roman" w:cs="Times New Roman"/>
        </w:rPr>
        <w:t xml:space="preserve"> j</w:t>
      </w:r>
      <w:r w:rsidR="00C05916" w:rsidRPr="009E6CFF">
        <w:rPr>
          <w:rFonts w:ascii="Times New Roman" w:hAnsi="Times New Roman" w:cs="Times New Roman"/>
        </w:rPr>
        <w:t>ęzyk</w:t>
      </w:r>
      <w:r w:rsidR="00292788" w:rsidRPr="009E6CFF">
        <w:rPr>
          <w:rFonts w:ascii="Times New Roman" w:hAnsi="Times New Roman" w:cs="Times New Roman"/>
        </w:rPr>
        <w:t xml:space="preserve"> angielski lub język niemiecki</w:t>
      </w:r>
      <w:r w:rsidRPr="009E6CFF">
        <w:rPr>
          <w:rFonts w:ascii="Times New Roman" w:hAnsi="Times New Roman" w:cs="Times New Roman"/>
        </w:rPr>
        <w:t xml:space="preserve"> (skala: pkt. 3- dostateczny, 4-dobry, 5-bardzo dobry, 6-celujący</w:t>
      </w:r>
      <w:r w:rsidR="00760406" w:rsidRPr="009E6CFF">
        <w:rPr>
          <w:rFonts w:ascii="Times New Roman" w:hAnsi="Times New Roman" w:cs="Times New Roman"/>
        </w:rPr>
        <w:t>)</w:t>
      </w:r>
      <w:r w:rsidR="00344D9A" w:rsidRPr="009E6CFF">
        <w:rPr>
          <w:rFonts w:ascii="Times New Roman" w:hAnsi="Times New Roman" w:cs="Times New Roman"/>
        </w:rPr>
        <w:t>.</w:t>
      </w:r>
      <w:r w:rsidR="00C72A39" w:rsidRPr="009E6CFF">
        <w:rPr>
          <w:rFonts w:ascii="Times New Roman" w:hAnsi="Times New Roman" w:cs="Times New Roman"/>
        </w:rPr>
        <w:t xml:space="preserve"> </w:t>
      </w:r>
      <w:r w:rsidRPr="009E6CFF">
        <w:rPr>
          <w:rFonts w:ascii="Times New Roman" w:hAnsi="Times New Roman" w:cs="Times New Roman"/>
        </w:rPr>
        <w:t xml:space="preserve">* </w:t>
      </w:r>
      <w:r w:rsidRPr="009E6CFF">
        <w:rPr>
          <w:rFonts w:ascii="Times New Roman" w:hAnsi="Times New Roman" w:cs="Times New Roman"/>
          <w:b/>
          <w:bCs/>
        </w:rPr>
        <w:t xml:space="preserve">Uwaga: </w:t>
      </w:r>
      <w:r w:rsidR="00760406" w:rsidRPr="009E6CFF">
        <w:rPr>
          <w:rFonts w:ascii="Times New Roman" w:hAnsi="Times New Roman" w:cs="Times New Roman"/>
          <w:b/>
          <w:bCs/>
        </w:rPr>
        <w:t xml:space="preserve"> </w:t>
      </w:r>
      <w:r w:rsidR="00760406" w:rsidRPr="009E6CFF">
        <w:rPr>
          <w:rFonts w:ascii="Times New Roman" w:hAnsi="Times New Roman" w:cs="Times New Roman"/>
          <w:bCs/>
        </w:rPr>
        <w:t xml:space="preserve">1. </w:t>
      </w:r>
      <w:proofErr w:type="gramStart"/>
      <w:r w:rsidR="00760406" w:rsidRPr="009E6CFF">
        <w:rPr>
          <w:rFonts w:ascii="Times New Roman" w:hAnsi="Times New Roman" w:cs="Times New Roman"/>
          <w:color w:val="FF0000"/>
        </w:rPr>
        <w:t>uczniowie</w:t>
      </w:r>
      <w:proofErr w:type="gramEnd"/>
      <w:r w:rsidR="00760406" w:rsidRPr="009E6CFF">
        <w:rPr>
          <w:rFonts w:ascii="Times New Roman" w:hAnsi="Times New Roman" w:cs="Times New Roman"/>
          <w:color w:val="FF0000"/>
        </w:rPr>
        <w:t xml:space="preserve">, którzy uczą się zarówno języka obcego ogólnego, jak też języka obcego zawodowego – podają średnią </w:t>
      </w:r>
      <w:r w:rsidR="00C72A39" w:rsidRPr="009E6CFF">
        <w:rPr>
          <w:rFonts w:ascii="Times New Roman" w:hAnsi="Times New Roman" w:cs="Times New Roman"/>
          <w:color w:val="FF0000"/>
        </w:rPr>
        <w:br/>
      </w:r>
      <w:r w:rsidR="00760406" w:rsidRPr="009E6CFF">
        <w:rPr>
          <w:rFonts w:ascii="Times New Roman" w:hAnsi="Times New Roman" w:cs="Times New Roman"/>
          <w:color w:val="FF0000"/>
        </w:rPr>
        <w:t xml:space="preserve">z obu przedmiotów </w:t>
      </w:r>
      <w:r w:rsidR="00760406" w:rsidRPr="009E6CFF">
        <w:rPr>
          <w:rFonts w:ascii="Times New Roman" w:hAnsi="Times New Roman" w:cs="Times New Roman"/>
        </w:rPr>
        <w:t>2.</w:t>
      </w:r>
      <w:r w:rsidR="00760406" w:rsidRPr="009E6CF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9E6CFF">
        <w:rPr>
          <w:rFonts w:ascii="Times New Roman" w:hAnsi="Times New Roman" w:cs="Times New Roman"/>
          <w:b/>
          <w:bCs/>
        </w:rPr>
        <w:t>uczniowie</w:t>
      </w:r>
      <w:proofErr w:type="gramEnd"/>
      <w:r w:rsidRPr="009E6CFF">
        <w:rPr>
          <w:rFonts w:ascii="Times New Roman" w:hAnsi="Times New Roman" w:cs="Times New Roman"/>
          <w:b/>
          <w:bCs/>
        </w:rPr>
        <w:t>, którzy otrzymali ocenę poniżej dostatecznej z języka obcego</w:t>
      </w:r>
      <w:r w:rsidR="009E6CFF">
        <w:rPr>
          <w:rFonts w:ascii="Times New Roman" w:hAnsi="Times New Roman" w:cs="Times New Roman"/>
          <w:b/>
          <w:bCs/>
        </w:rPr>
        <w:t xml:space="preserve"> </w:t>
      </w:r>
      <w:r w:rsidRPr="009E6CFF">
        <w:rPr>
          <w:rFonts w:ascii="Times New Roman" w:hAnsi="Times New Roman" w:cs="Times New Roman"/>
          <w:b/>
          <w:bCs/>
        </w:rPr>
        <w:t>/</w:t>
      </w:r>
      <w:r w:rsidR="009E6CFF">
        <w:rPr>
          <w:rFonts w:ascii="Times New Roman" w:hAnsi="Times New Roman" w:cs="Times New Roman"/>
          <w:b/>
          <w:bCs/>
        </w:rPr>
        <w:t xml:space="preserve"> </w:t>
      </w:r>
      <w:r w:rsidRPr="009E6CFF">
        <w:rPr>
          <w:rFonts w:ascii="Times New Roman" w:hAnsi="Times New Roman" w:cs="Times New Roman"/>
          <w:b/>
          <w:bCs/>
        </w:rPr>
        <w:t>obcego zawodowego i/lub zajęć praktycznych/praktyki zawodowej</w:t>
      </w:r>
      <w:r w:rsidR="00C05916" w:rsidRPr="009E6CFF">
        <w:rPr>
          <w:rFonts w:ascii="Times New Roman" w:hAnsi="Times New Roman" w:cs="Times New Roman"/>
          <w:b/>
          <w:bCs/>
        </w:rPr>
        <w:t xml:space="preserve"> </w:t>
      </w:r>
      <w:r w:rsidRPr="009E6CFF">
        <w:rPr>
          <w:rFonts w:ascii="Times New Roman" w:hAnsi="Times New Roman" w:cs="Times New Roman"/>
          <w:b/>
          <w:bCs/>
        </w:rPr>
        <w:t>nie będą uwzględnieni w rekrutacji.</w:t>
      </w:r>
      <w:r w:rsidR="00760406" w:rsidRPr="009E6CFF">
        <w:rPr>
          <w:rFonts w:ascii="Times New Roman" w:hAnsi="Times New Roman" w:cs="Times New Roman"/>
        </w:rPr>
        <w:t xml:space="preserve"> 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lastRenderedPageBreak/>
        <w:t xml:space="preserve">Udział w olimpiadach i konkursach </w:t>
      </w:r>
      <w:r w:rsidRPr="009E6CFF">
        <w:rPr>
          <w:rFonts w:ascii="Times New Roman" w:hAnsi="Times New Roman" w:cs="Times New Roman"/>
          <w:b/>
          <w:bCs/>
        </w:rPr>
        <w:t>związanych z wykonywanym zawodem</w:t>
      </w:r>
      <w:r w:rsidRPr="009E6CFF">
        <w:rPr>
          <w:rFonts w:ascii="Times New Roman" w:hAnsi="Times New Roman" w:cs="Times New Roman"/>
        </w:rPr>
        <w:t xml:space="preserve"> – brane pod uwagę będą konkursy, które</w:t>
      </w:r>
      <w:r w:rsidR="00292788" w:rsidRPr="009E6CFF">
        <w:rPr>
          <w:rFonts w:ascii="Times New Roman" w:hAnsi="Times New Roman" w:cs="Times New Roman"/>
        </w:rPr>
        <w:t xml:space="preserve"> odbyły się w </w:t>
      </w:r>
      <w:r w:rsidR="00AE618A" w:rsidRPr="009E6CFF">
        <w:rPr>
          <w:rFonts w:ascii="Times New Roman" w:hAnsi="Times New Roman" w:cs="Times New Roman"/>
        </w:rPr>
        <w:t>2 semestrze roku szkolnego 2022</w:t>
      </w:r>
      <w:r w:rsidR="00C72A39" w:rsidRPr="009E6CFF">
        <w:rPr>
          <w:rFonts w:ascii="Times New Roman" w:hAnsi="Times New Roman" w:cs="Times New Roman"/>
        </w:rPr>
        <w:t>/20</w:t>
      </w:r>
      <w:r w:rsidR="00AE618A" w:rsidRPr="009E6CFF">
        <w:rPr>
          <w:rFonts w:ascii="Times New Roman" w:hAnsi="Times New Roman" w:cs="Times New Roman"/>
        </w:rPr>
        <w:t>23</w:t>
      </w:r>
      <w:r w:rsidR="0009717E" w:rsidRPr="009E6CFF">
        <w:rPr>
          <w:rFonts w:ascii="Times New Roman" w:hAnsi="Times New Roman" w:cs="Times New Roman"/>
        </w:rPr>
        <w:t xml:space="preserve"> – </w:t>
      </w:r>
      <w:r w:rsidR="0009717E" w:rsidRPr="009E6CFF">
        <w:rPr>
          <w:rFonts w:ascii="Times New Roman" w:hAnsi="Times New Roman" w:cs="Times New Roman"/>
          <w:color w:val="FF0000"/>
        </w:rPr>
        <w:t>proszę we wniosku podać datę konkursu</w:t>
      </w:r>
      <w:r w:rsidRPr="009E6CFF">
        <w:rPr>
          <w:rFonts w:ascii="Times New Roman" w:hAnsi="Times New Roman" w:cs="Times New Roman"/>
        </w:rPr>
        <w:t xml:space="preserve"> (skala: pkt. 1 - 5 w tym 1p. za udział i odpowiednio za notowane miejsca: miejsce I - 4 pkt., II - 3pkt., III - 2 pkt., IV / wyróżnienie - 1 pkt.),</w:t>
      </w:r>
      <w:r w:rsidR="00760406" w:rsidRPr="009E6CFF">
        <w:rPr>
          <w:rFonts w:ascii="Times New Roman" w:hAnsi="Times New Roman" w:cs="Times New Roman"/>
        </w:rPr>
        <w:t xml:space="preserve"> * </w:t>
      </w:r>
      <w:r w:rsidR="00760406" w:rsidRPr="009E6CFF">
        <w:rPr>
          <w:rFonts w:ascii="Times New Roman" w:hAnsi="Times New Roman" w:cs="Times New Roman"/>
          <w:color w:val="FF0000"/>
        </w:rPr>
        <w:t>Uwaga: do wniosku należy dołączyć dyplom lub zaświadczenie potwierdzające udział</w:t>
      </w:r>
      <w:r w:rsidR="0009717E" w:rsidRPr="009E6CFF">
        <w:rPr>
          <w:rFonts w:ascii="Times New Roman" w:hAnsi="Times New Roman" w:cs="Times New Roman"/>
          <w:color w:val="FF0000"/>
        </w:rPr>
        <w:t xml:space="preserve"> i/lub uzyskanie miejsca </w:t>
      </w:r>
      <w:r w:rsidR="009E6CFF">
        <w:rPr>
          <w:rFonts w:ascii="Times New Roman" w:hAnsi="Times New Roman" w:cs="Times New Roman"/>
          <w:color w:val="FF0000"/>
        </w:rPr>
        <w:br/>
      </w:r>
      <w:r w:rsidR="0009717E" w:rsidRPr="009E6CFF">
        <w:rPr>
          <w:rFonts w:ascii="Times New Roman" w:hAnsi="Times New Roman" w:cs="Times New Roman"/>
          <w:color w:val="FF0000"/>
        </w:rPr>
        <w:t>w olimpiadzie, konkursie itp.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t>Zaangażowanie w pracę na rzecz szkoły i / lub społeczności lokalnej: np. obsługi gastronomiczne, inne formy promocji szkoły, wolontariat - ale tylko w przypadku, gdy udział wymagał poświęcenia czasu poza godzinami lekcji – (skala: pkt. 1-3 w tym 1p. za udział, 2-3 p. za szczególne zaangażowanie, związane z większym wysiłkiem, cyklicznym poświęceniem większej ilości czasu</w:t>
      </w:r>
      <w:r w:rsidR="0009717E" w:rsidRPr="009E6CFF">
        <w:rPr>
          <w:rFonts w:ascii="Times New Roman" w:hAnsi="Times New Roman" w:cs="Times New Roman"/>
        </w:rPr>
        <w:t xml:space="preserve"> </w:t>
      </w:r>
      <w:r w:rsidRPr="009E6CFF">
        <w:rPr>
          <w:rFonts w:ascii="Times New Roman" w:hAnsi="Times New Roman" w:cs="Times New Roman"/>
        </w:rPr>
        <w:t>– brane pod uwagę będą działania, które mia</w:t>
      </w:r>
      <w:r w:rsidR="00292788" w:rsidRPr="009E6CFF">
        <w:rPr>
          <w:rFonts w:ascii="Times New Roman" w:hAnsi="Times New Roman" w:cs="Times New Roman"/>
        </w:rPr>
        <w:t xml:space="preserve">ły miejsce w </w:t>
      </w:r>
      <w:r w:rsidR="009E6CFF">
        <w:rPr>
          <w:rFonts w:ascii="Times New Roman" w:hAnsi="Times New Roman" w:cs="Times New Roman"/>
        </w:rPr>
        <w:t>2</w:t>
      </w:r>
      <w:r w:rsidR="00C72A39" w:rsidRPr="009E6CFF">
        <w:rPr>
          <w:rFonts w:ascii="Times New Roman" w:hAnsi="Times New Roman" w:cs="Times New Roman"/>
        </w:rPr>
        <w:t xml:space="preserve"> semestrze roku szkolnego </w:t>
      </w:r>
      <w:r w:rsidR="009E6CFF">
        <w:rPr>
          <w:rFonts w:ascii="Times New Roman" w:hAnsi="Times New Roman" w:cs="Times New Roman"/>
        </w:rPr>
        <w:t>2023/2024</w:t>
      </w:r>
      <w:r w:rsidR="0009717E" w:rsidRPr="009E6CFF">
        <w:rPr>
          <w:rFonts w:ascii="Times New Roman" w:hAnsi="Times New Roman" w:cs="Times New Roman"/>
        </w:rPr>
        <w:t xml:space="preserve"> – </w:t>
      </w:r>
      <w:r w:rsidR="0009717E" w:rsidRPr="009E6CFF">
        <w:rPr>
          <w:rFonts w:ascii="Times New Roman" w:hAnsi="Times New Roman" w:cs="Times New Roman"/>
          <w:color w:val="FF0000"/>
        </w:rPr>
        <w:t xml:space="preserve">proszę we wniosku podać datę działania i dołączyć dokument potwierdzający udział w działaniu, np. opinię / podziękowanie od organizacji społecznej, opiekuna wolontariusza, podopiecznego itp.  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t>Opinia wychowawcy - pełni funkcję pomocniczą (w przypadku, kiedy 2 osoby posiadają tę samą ilość punktów),</w:t>
      </w:r>
    </w:p>
    <w:p w:rsidR="002F7145" w:rsidRPr="009E6CFF" w:rsidRDefault="002F7145" w:rsidP="009E6CFF">
      <w:pPr>
        <w:pStyle w:val="Akapitzlist"/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E6CFF">
        <w:rPr>
          <w:rFonts w:ascii="Times New Roman" w:hAnsi="Times New Roman" w:cs="Times New Roman"/>
        </w:rPr>
        <w:t>W przypadku uzyskania tej samej ilości punktów - pierwszeństwo będą mieć uczniowie, którzy dotychczas nie</w:t>
      </w:r>
      <w:r w:rsidR="00AE618A" w:rsidRPr="009E6CFF">
        <w:rPr>
          <w:rFonts w:ascii="Times New Roman" w:hAnsi="Times New Roman" w:cs="Times New Roman"/>
        </w:rPr>
        <w:t xml:space="preserve"> korzystali z programu Erasmus+.</w:t>
      </w:r>
    </w:p>
    <w:p w:rsidR="00AE618A" w:rsidRPr="00FC0ED3" w:rsidRDefault="00AE618A" w:rsidP="00FC0ED3">
      <w:pPr>
        <w:pStyle w:val="Akapitzlist"/>
        <w:numPr>
          <w:ilvl w:val="0"/>
          <w:numId w:val="5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0ED3">
        <w:rPr>
          <w:rFonts w:ascii="Times New Roman" w:hAnsi="Times New Roman" w:cs="Times New Roman"/>
          <w:b/>
        </w:rPr>
        <w:t>Etap drugi (odbędzie się w przypadku, gdy w etapie pierwszym nie zostaną wykorzystane wszystkie miejsca z dostępnej puli).</w:t>
      </w:r>
    </w:p>
    <w:p w:rsidR="00AE618A" w:rsidRDefault="00FC0ED3" w:rsidP="00AE618A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drugim etapie rekrutacji (02-15.10.2023) </w:t>
      </w:r>
      <w:proofErr w:type="gramStart"/>
      <w:r>
        <w:rPr>
          <w:rFonts w:ascii="Times New Roman" w:hAnsi="Times New Roman" w:cs="Times New Roman"/>
        </w:rPr>
        <w:t>wezmą</w:t>
      </w:r>
      <w:proofErr w:type="gramEnd"/>
      <w:r>
        <w:rPr>
          <w:rFonts w:ascii="Times New Roman" w:hAnsi="Times New Roman" w:cs="Times New Roman"/>
        </w:rPr>
        <w:t xml:space="preserve"> udział wszyscy zainteresowani uczniowie technikum, uczący się w klasach: II-IV. O zakwalifikowaniu się do udziału w projekcie zadecyduje ilość punktów, otrzymanych za osiągnięcia na zakończenie roku szkolnego 2022/2023 (jak w p. 1</w:t>
      </w:r>
      <w:r w:rsidR="009E6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a,</w:t>
      </w:r>
      <w:r w:rsidR="00F5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b,</w:t>
      </w:r>
      <w:r w:rsidR="00F5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c,</w:t>
      </w:r>
      <w:r w:rsidR="00F5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d,</w:t>
      </w:r>
      <w:r w:rsidR="00F5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9E6CFF">
        <w:rPr>
          <w:rFonts w:ascii="Times New Roman" w:hAnsi="Times New Roman" w:cs="Times New Roman"/>
        </w:rPr>
        <w:t xml:space="preserve"> </w:t>
      </w:r>
      <w:r w:rsidR="00F53F03">
        <w:rPr>
          <w:rFonts w:ascii="Times New Roman" w:hAnsi="Times New Roman" w:cs="Times New Roman"/>
        </w:rPr>
        <w:t xml:space="preserve">/ </w:t>
      </w:r>
      <w:r w:rsidR="009E6CFF">
        <w:rPr>
          <w:rFonts w:ascii="Times New Roman" w:hAnsi="Times New Roman" w:cs="Times New Roman"/>
        </w:rPr>
        <w:t xml:space="preserve">UWAGA: </w:t>
      </w:r>
      <w:r w:rsidR="001C6725">
        <w:rPr>
          <w:rFonts w:ascii="Times New Roman" w:hAnsi="Times New Roman" w:cs="Times New Roman"/>
        </w:rPr>
        <w:t>uczniowie klas drugich, uczestniczący w 2 etapie rekrutacji, zamiast oceny z praktyki zawodowej / zajęć praktycznych podadzą ocenę z pracowni technologii gastronomicznej – klasa 2ż lub usług gastronomicznych z obsługą konsumenta – klasy: 2h i 2 t</w:t>
      </w:r>
      <w:r>
        <w:rPr>
          <w:rFonts w:ascii="Times New Roman" w:hAnsi="Times New Roman" w:cs="Times New Roman"/>
        </w:rPr>
        <w:t>).</w:t>
      </w:r>
    </w:p>
    <w:p w:rsidR="00AE618A" w:rsidRPr="00FC0ED3" w:rsidRDefault="00AE618A" w:rsidP="00FC0ED3">
      <w:pPr>
        <w:pStyle w:val="Akapitzlist"/>
        <w:numPr>
          <w:ilvl w:val="0"/>
          <w:numId w:val="5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0ED3">
        <w:rPr>
          <w:rFonts w:ascii="Times New Roman" w:hAnsi="Times New Roman" w:cs="Times New Roman"/>
          <w:b/>
        </w:rPr>
        <w:t>Uwagi końcowe:</w:t>
      </w:r>
    </w:p>
    <w:p w:rsidR="002F7145" w:rsidRPr="00742F46" w:rsidRDefault="00F371F8" w:rsidP="00742F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2F46">
        <w:rPr>
          <w:rFonts w:ascii="Times New Roman" w:hAnsi="Times New Roman" w:cs="Times New Roman"/>
          <w:b/>
          <w:bCs/>
        </w:rPr>
        <w:t>I etap rekrutacji uczestników – składanie wniosków przez zainteresowanych uczniów</w:t>
      </w:r>
      <w:r w:rsidR="002F7145" w:rsidRPr="00742F46">
        <w:rPr>
          <w:rFonts w:ascii="Times New Roman" w:hAnsi="Times New Roman" w:cs="Times New Roman"/>
          <w:b/>
          <w:bCs/>
        </w:rPr>
        <w:t xml:space="preserve"> rozpocznie się </w:t>
      </w:r>
      <w:r w:rsidR="00742F46" w:rsidRPr="00742F46">
        <w:rPr>
          <w:rFonts w:ascii="Times New Roman" w:hAnsi="Times New Roman" w:cs="Times New Roman"/>
          <w:b/>
          <w:bCs/>
        </w:rPr>
        <w:t xml:space="preserve">18.09.2023 </w:t>
      </w:r>
      <w:proofErr w:type="gramStart"/>
      <w:r w:rsidR="00742F46" w:rsidRPr="00742F46">
        <w:rPr>
          <w:rFonts w:ascii="Times New Roman" w:hAnsi="Times New Roman" w:cs="Times New Roman"/>
          <w:b/>
          <w:bCs/>
        </w:rPr>
        <w:t>i</w:t>
      </w:r>
      <w:proofErr w:type="gramEnd"/>
      <w:r w:rsidR="00742F46" w:rsidRPr="00742F46">
        <w:rPr>
          <w:rFonts w:ascii="Times New Roman" w:hAnsi="Times New Roman" w:cs="Times New Roman"/>
          <w:b/>
          <w:bCs/>
        </w:rPr>
        <w:t xml:space="preserve"> zakończy 30.09.2023</w:t>
      </w:r>
      <w:r w:rsidR="001C6725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1C6725">
        <w:rPr>
          <w:rFonts w:ascii="Times New Roman" w:hAnsi="Times New Roman" w:cs="Times New Roman"/>
          <w:b/>
          <w:bCs/>
        </w:rPr>
        <w:t>do</w:t>
      </w:r>
      <w:proofErr w:type="gramEnd"/>
      <w:r w:rsidR="001C6725">
        <w:rPr>
          <w:rFonts w:ascii="Times New Roman" w:hAnsi="Times New Roman" w:cs="Times New Roman"/>
          <w:b/>
          <w:bCs/>
        </w:rPr>
        <w:t xml:space="preserve"> 25.09.2023 </w:t>
      </w:r>
      <w:proofErr w:type="gramStart"/>
      <w:r w:rsidR="001C6725">
        <w:rPr>
          <w:rFonts w:ascii="Times New Roman" w:hAnsi="Times New Roman" w:cs="Times New Roman"/>
          <w:b/>
          <w:bCs/>
        </w:rPr>
        <w:t>uczeń</w:t>
      </w:r>
      <w:proofErr w:type="gramEnd"/>
      <w:r w:rsidR="001C6725">
        <w:rPr>
          <w:rFonts w:ascii="Times New Roman" w:hAnsi="Times New Roman" w:cs="Times New Roman"/>
          <w:b/>
          <w:bCs/>
        </w:rPr>
        <w:t xml:space="preserve"> składa wniosek do wychowawcy / </w:t>
      </w:r>
      <w:r w:rsidR="001C6725" w:rsidRPr="00F53F03">
        <w:rPr>
          <w:rFonts w:ascii="Times New Roman" w:hAnsi="Times New Roman" w:cs="Times New Roman"/>
          <w:b/>
          <w:bCs/>
          <w:color w:val="FF0000"/>
        </w:rPr>
        <w:t>do 30.09</w:t>
      </w:r>
      <w:r w:rsidR="0009717E" w:rsidRPr="00F53F03">
        <w:rPr>
          <w:rFonts w:ascii="Times New Roman" w:hAnsi="Times New Roman" w:cs="Times New Roman"/>
          <w:b/>
          <w:bCs/>
          <w:color w:val="FF0000"/>
        </w:rPr>
        <w:t>.</w:t>
      </w:r>
      <w:r w:rsidR="001C6725" w:rsidRPr="00F53F03">
        <w:rPr>
          <w:rFonts w:ascii="Times New Roman" w:hAnsi="Times New Roman" w:cs="Times New Roman"/>
          <w:b/>
          <w:bCs/>
          <w:color w:val="FF0000"/>
        </w:rPr>
        <w:t xml:space="preserve">2023 </w:t>
      </w:r>
      <w:proofErr w:type="gramStart"/>
      <w:r w:rsidR="001C6725" w:rsidRPr="00F53F03">
        <w:rPr>
          <w:rFonts w:ascii="Times New Roman" w:hAnsi="Times New Roman" w:cs="Times New Roman"/>
          <w:b/>
          <w:bCs/>
          <w:color w:val="FF0000"/>
        </w:rPr>
        <w:t>wychowawca</w:t>
      </w:r>
      <w:proofErr w:type="gramEnd"/>
      <w:r w:rsidR="001C6725">
        <w:rPr>
          <w:rFonts w:ascii="Times New Roman" w:hAnsi="Times New Roman" w:cs="Times New Roman"/>
          <w:b/>
          <w:bCs/>
        </w:rPr>
        <w:t xml:space="preserve"> weryfikuje poprawność wniosku, wpisuje do wniosku opinię o uczniu i </w:t>
      </w:r>
      <w:r w:rsidR="001C6725" w:rsidRPr="00F53F03">
        <w:rPr>
          <w:rFonts w:ascii="Times New Roman" w:hAnsi="Times New Roman" w:cs="Times New Roman"/>
          <w:b/>
          <w:bCs/>
          <w:color w:val="FF0000"/>
        </w:rPr>
        <w:t>przekazuje wniosek koordynatorowi projektu</w:t>
      </w:r>
      <w:r w:rsidR="001C6725">
        <w:rPr>
          <w:rFonts w:ascii="Times New Roman" w:hAnsi="Times New Roman" w:cs="Times New Roman"/>
          <w:b/>
          <w:bCs/>
        </w:rPr>
        <w:t>)</w:t>
      </w:r>
      <w:r w:rsidR="00F53F03">
        <w:rPr>
          <w:rFonts w:ascii="Times New Roman" w:hAnsi="Times New Roman" w:cs="Times New Roman"/>
          <w:b/>
          <w:bCs/>
        </w:rPr>
        <w:t>.</w:t>
      </w:r>
    </w:p>
    <w:p w:rsidR="002F7145" w:rsidRDefault="002F7145" w:rsidP="00742F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0A2F">
        <w:rPr>
          <w:rFonts w:ascii="Times New Roman" w:hAnsi="Times New Roman" w:cs="Times New Roman"/>
        </w:rPr>
        <w:t>W przypadku rezygnacji stażysty z wyjazdu na praktyki zagraniczne poniesione przez szkołę koszty rezerwacji</w:t>
      </w:r>
      <w:r w:rsidR="00F53F03">
        <w:rPr>
          <w:rFonts w:ascii="Times New Roman" w:hAnsi="Times New Roman" w:cs="Times New Roman"/>
        </w:rPr>
        <w:t xml:space="preserve"> / koszty biletów lotniczych</w:t>
      </w:r>
      <w:r w:rsidRPr="00050A2F">
        <w:rPr>
          <w:rFonts w:ascii="Times New Roman" w:hAnsi="Times New Roman" w:cs="Times New Roman"/>
        </w:rPr>
        <w:t xml:space="preserve"> pokryje uczeń /</w:t>
      </w:r>
      <w:r w:rsidR="00F53F03">
        <w:rPr>
          <w:rFonts w:ascii="Times New Roman" w:hAnsi="Times New Roman" w:cs="Times New Roman"/>
        </w:rPr>
        <w:t xml:space="preserve"> </w:t>
      </w:r>
      <w:r w:rsidRPr="00050A2F">
        <w:rPr>
          <w:rFonts w:ascii="Times New Roman" w:hAnsi="Times New Roman" w:cs="Times New Roman"/>
        </w:rPr>
        <w:t>opiekun prawny.</w:t>
      </w:r>
    </w:p>
    <w:p w:rsidR="002F7145" w:rsidRPr="00AC2F58" w:rsidRDefault="002F7145" w:rsidP="00742F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6C8E">
        <w:rPr>
          <w:rFonts w:ascii="Times New Roman" w:hAnsi="Times New Roman" w:cs="Times New Roman"/>
        </w:rPr>
        <w:t>Warunkiem uczestnictwa w stażu jest zobowiązanie się do przestrzegania regulaminu praktyki, w tym dostosowanie stroju</w:t>
      </w:r>
      <w:r w:rsidR="001D06CB">
        <w:rPr>
          <w:rFonts w:ascii="Times New Roman" w:hAnsi="Times New Roman" w:cs="Times New Roman"/>
        </w:rPr>
        <w:t xml:space="preserve"> (m.in. biała,</w:t>
      </w:r>
      <w:r>
        <w:rPr>
          <w:rFonts w:ascii="Times New Roman" w:hAnsi="Times New Roman" w:cs="Times New Roman"/>
        </w:rPr>
        <w:t xml:space="preserve"> czarna koszula, buty z podeszwą antypoślizgową), fryzury itp. </w:t>
      </w:r>
      <w:r w:rsidRPr="007C6C8E">
        <w:rPr>
          <w:rFonts w:ascii="Times New Roman" w:hAnsi="Times New Roman" w:cs="Times New Roman"/>
        </w:rPr>
        <w:t>do wymagań pracodawcy, związanych z charakterem wykonywanej pracy</w:t>
      </w:r>
      <w:r>
        <w:rPr>
          <w:rFonts w:ascii="Times New Roman" w:hAnsi="Times New Roman" w:cs="Times New Roman"/>
        </w:rPr>
        <w:t xml:space="preserve"> oraz </w:t>
      </w:r>
      <w:r w:rsidRPr="00AC2F58">
        <w:rPr>
          <w:rFonts w:ascii="Times New Roman" w:hAnsi="Times New Roman" w:cs="Times New Roman"/>
        </w:rPr>
        <w:lastRenderedPageBreak/>
        <w:t>podpisanie zobowiązania, zakazującego stażyście podejmowania pracy zawodowej w miejscu, do którego wyjeżdża na staż w ramach proje</w:t>
      </w:r>
      <w:r w:rsidR="00292788">
        <w:rPr>
          <w:rFonts w:ascii="Times New Roman" w:hAnsi="Times New Roman" w:cs="Times New Roman"/>
        </w:rPr>
        <w:t xml:space="preserve">ktu unijnego </w:t>
      </w:r>
      <w:r w:rsidRPr="00AC2F58">
        <w:rPr>
          <w:rFonts w:ascii="Times New Roman" w:hAnsi="Times New Roman" w:cs="Times New Roman"/>
        </w:rPr>
        <w:t>(do czasu ukończenia szkoły lub zaprzestania przez szkoł</w:t>
      </w:r>
      <w:r w:rsidR="00292788">
        <w:rPr>
          <w:rFonts w:ascii="Times New Roman" w:hAnsi="Times New Roman" w:cs="Times New Roman"/>
        </w:rPr>
        <w:t xml:space="preserve">ę współpracy z daną placówką – </w:t>
      </w:r>
      <w:r w:rsidRPr="00AC2F58">
        <w:rPr>
          <w:rFonts w:ascii="Times New Roman" w:hAnsi="Times New Roman" w:cs="Times New Roman"/>
        </w:rPr>
        <w:t>w zależności od tego, który z tych faktów nastąpi wcześniej).</w:t>
      </w:r>
    </w:p>
    <w:p w:rsidR="002F7145" w:rsidRPr="00A50C43" w:rsidRDefault="002F7145" w:rsidP="00742F46">
      <w:pPr>
        <w:numPr>
          <w:ilvl w:val="0"/>
          <w:numId w:val="8"/>
        </w:numPr>
        <w:spacing w:after="0" w:line="360" w:lineRule="auto"/>
        <w:jc w:val="both"/>
      </w:pPr>
      <w:r w:rsidRPr="00FA2656">
        <w:rPr>
          <w:rFonts w:ascii="Times New Roman" w:hAnsi="Times New Roman" w:cs="Times New Roman"/>
        </w:rPr>
        <w:t>Przed wyjazdem na staż uczestnicy wezmą udział w obowiązkowych kursach: językowym</w:t>
      </w:r>
      <w:r w:rsidR="00C05916" w:rsidRPr="00FA2656">
        <w:rPr>
          <w:rFonts w:ascii="Times New Roman" w:hAnsi="Times New Roman" w:cs="Times New Roman"/>
        </w:rPr>
        <w:t xml:space="preserve"> </w:t>
      </w:r>
      <w:r w:rsidR="00292788" w:rsidRPr="00FA2656">
        <w:rPr>
          <w:rFonts w:ascii="Times New Roman" w:hAnsi="Times New Roman" w:cs="Times New Roman"/>
        </w:rPr>
        <w:t>(na platformie OLS</w:t>
      </w:r>
      <w:r w:rsidR="004462CB">
        <w:rPr>
          <w:rFonts w:ascii="Times New Roman" w:hAnsi="Times New Roman" w:cs="Times New Roman"/>
        </w:rPr>
        <w:t>)</w:t>
      </w:r>
      <w:r w:rsidRPr="00FA2656">
        <w:rPr>
          <w:rFonts w:ascii="Times New Roman" w:hAnsi="Times New Roman" w:cs="Times New Roman"/>
        </w:rPr>
        <w:t xml:space="preserve"> oraz kulturalno-pedagogicznym. </w:t>
      </w:r>
      <w:r w:rsidRPr="00FA2656">
        <w:rPr>
          <w:rFonts w:ascii="Times New Roman" w:hAnsi="Times New Roman" w:cs="Times New Roman"/>
          <w:b/>
          <w:bCs/>
        </w:rPr>
        <w:t>Nieobecność na w/w zajęciach</w:t>
      </w:r>
      <w:r w:rsidR="006F764C">
        <w:rPr>
          <w:rFonts w:ascii="Times New Roman" w:hAnsi="Times New Roman" w:cs="Times New Roman"/>
          <w:b/>
          <w:bCs/>
        </w:rPr>
        <w:t xml:space="preserve"> i / lub </w:t>
      </w:r>
      <w:r w:rsidR="00C05916" w:rsidRPr="00FA2656">
        <w:rPr>
          <w:rFonts w:ascii="Times New Roman" w:hAnsi="Times New Roman" w:cs="Times New Roman"/>
          <w:b/>
          <w:bCs/>
        </w:rPr>
        <w:t>niewywiązanie się z obowiązku systematycznej</w:t>
      </w:r>
      <w:r w:rsidR="006F764C">
        <w:rPr>
          <w:rFonts w:ascii="Times New Roman" w:hAnsi="Times New Roman" w:cs="Times New Roman"/>
          <w:b/>
          <w:bCs/>
        </w:rPr>
        <w:t xml:space="preserve"> pracy na platformie językowej </w:t>
      </w:r>
      <w:r w:rsidRPr="00FA2656">
        <w:rPr>
          <w:rFonts w:ascii="Times New Roman" w:hAnsi="Times New Roman" w:cs="Times New Roman"/>
          <w:b/>
          <w:bCs/>
        </w:rPr>
        <w:t>może spowodować wykreślenie ucznia z listy osób zakwalifikowanych do wyjazdu na staż.</w:t>
      </w:r>
      <w:r w:rsidRPr="00FA2656">
        <w:rPr>
          <w:rFonts w:ascii="Times New Roman" w:hAnsi="Times New Roman" w:cs="Times New Roman"/>
        </w:rPr>
        <w:t xml:space="preserve"> </w:t>
      </w:r>
      <w:r w:rsidR="00F53F03">
        <w:rPr>
          <w:rFonts w:ascii="Times New Roman" w:hAnsi="Times New Roman" w:cs="Times New Roman"/>
        </w:rPr>
        <w:br/>
      </w:r>
      <w:r w:rsidRPr="00FA2656">
        <w:rPr>
          <w:rFonts w:ascii="Times New Roman" w:hAnsi="Times New Roman" w:cs="Times New Roman"/>
        </w:rPr>
        <w:t>W wyjątkowych sytuacjach (choroba) dopuszcza się 1 nieobecność.</w:t>
      </w:r>
    </w:p>
    <w:p w:rsidR="00A50C43" w:rsidRDefault="00A50C43" w:rsidP="00742F46">
      <w:pPr>
        <w:numPr>
          <w:ilvl w:val="0"/>
          <w:numId w:val="8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nie mogą brać udzia</w:t>
      </w:r>
      <w:r w:rsidR="00F53F03">
        <w:rPr>
          <w:rFonts w:ascii="Times New Roman" w:hAnsi="Times New Roman" w:cs="Times New Roman"/>
        </w:rPr>
        <w:t xml:space="preserve">łu osoby, </w:t>
      </w:r>
      <w:r>
        <w:rPr>
          <w:rFonts w:ascii="Times New Roman" w:hAnsi="Times New Roman" w:cs="Times New Roman"/>
        </w:rPr>
        <w:t>które:</w:t>
      </w:r>
    </w:p>
    <w:p w:rsidR="00A50C43" w:rsidRPr="00AC2F58" w:rsidRDefault="00A50C4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C2F58">
        <w:rPr>
          <w:rFonts w:ascii="Times New Roman" w:hAnsi="Times New Roman" w:cs="Times New Roman"/>
        </w:rPr>
        <w:t xml:space="preserve">- w poprzednich latach zakwalifikowały się </w:t>
      </w:r>
      <w:r>
        <w:rPr>
          <w:rFonts w:ascii="Times New Roman" w:hAnsi="Times New Roman" w:cs="Times New Roman"/>
        </w:rPr>
        <w:t>do wyjazdu na staż zagraniczny</w:t>
      </w:r>
      <w:r w:rsidRPr="00AC2F58">
        <w:rPr>
          <w:rFonts w:ascii="Times New Roman" w:hAnsi="Times New Roman" w:cs="Times New Roman"/>
        </w:rPr>
        <w:br/>
        <w:t>i podczas jego odbywania złamały zasady, jakich zobowiązywały się przestrzegać, za co zostały ukarane zgodnie z zapisami regulaminu (upomni</w:t>
      </w:r>
      <w:r>
        <w:rPr>
          <w:rFonts w:ascii="Times New Roman" w:hAnsi="Times New Roman" w:cs="Times New Roman"/>
        </w:rPr>
        <w:t>enie / nagana dyrektora szkoły) i/lub otrzymały negatywną opinię opiekuna stażu,</w:t>
      </w:r>
    </w:p>
    <w:p w:rsidR="00A50C43" w:rsidRDefault="00A50C4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C2F58">
        <w:rPr>
          <w:rFonts w:ascii="Times New Roman" w:hAnsi="Times New Roman" w:cs="Times New Roman"/>
        </w:rPr>
        <w:t xml:space="preserve">- rozpoczęły </w:t>
      </w:r>
      <w:proofErr w:type="gramStart"/>
      <w:r w:rsidRPr="00AC2F58">
        <w:rPr>
          <w:rFonts w:ascii="Times New Roman" w:hAnsi="Times New Roman" w:cs="Times New Roman"/>
        </w:rPr>
        <w:t>jakąkolwiek  praktykę</w:t>
      </w:r>
      <w:proofErr w:type="gramEnd"/>
      <w:r w:rsidRPr="00AC2F58">
        <w:rPr>
          <w:rFonts w:ascii="Times New Roman" w:hAnsi="Times New Roman" w:cs="Times New Roman"/>
        </w:rPr>
        <w:t xml:space="preserve"> zawodową i jej nie ukończyły - za wyjątkiem sytuacji, gdy nieukończenie praktyki zawodowej było spowodowane zdarzeniem losowym np. chorobą,</w:t>
      </w:r>
    </w:p>
    <w:p w:rsidR="00A50C43" w:rsidRDefault="00A50C4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otrzymały negatywną ocenę pracodawcy, u którego odbywały jakąkolwiek praktykę zawodową (lub zajęcia praktyczne),</w:t>
      </w:r>
    </w:p>
    <w:p w:rsidR="00F53F03" w:rsidRPr="00AC2F58" w:rsidRDefault="00F53F0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otrzymały negatywną opinię opiekuna stażu,</w:t>
      </w:r>
    </w:p>
    <w:p w:rsidR="00A50C43" w:rsidRDefault="00A50C4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C2F58">
        <w:rPr>
          <w:rFonts w:ascii="Times New Roman" w:hAnsi="Times New Roman" w:cs="Times New Roman"/>
        </w:rPr>
        <w:t>- nie podpiszą zobowiązania, zakazującego im podejmowania pracy zawodowej w miejscu, do którego wyjeżdżają na staż w ramach projektu unijnego (do czasu ukończenia szkoły lub zaprzestania przez szkołę współpracy z daną placówką – w zależności od tego, który z</w:t>
      </w:r>
      <w:r>
        <w:rPr>
          <w:rFonts w:ascii="Times New Roman" w:hAnsi="Times New Roman" w:cs="Times New Roman"/>
        </w:rPr>
        <w:t xml:space="preserve"> tych faktów nastąpi wcześniej),</w:t>
      </w:r>
    </w:p>
    <w:p w:rsidR="00A50C43" w:rsidRPr="00051DBE" w:rsidRDefault="00A50C43" w:rsidP="00A50C4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113E0">
        <w:rPr>
          <w:rFonts w:ascii="Times New Roman" w:hAnsi="Times New Roman" w:cs="Times New Roman"/>
          <w:b/>
          <w:bCs/>
          <w:color w:val="FF0000"/>
        </w:rPr>
        <w:t>- zostały wykluczone przez lekarza ze względu na przeciwwskazania zdrowotne.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A50C43" w:rsidRDefault="00A50C43" w:rsidP="00A50C43">
      <w:pPr>
        <w:spacing w:after="0" w:line="360" w:lineRule="auto"/>
        <w:jc w:val="both"/>
      </w:pPr>
    </w:p>
    <w:sectPr w:rsidR="00A50C43" w:rsidSect="00EE668C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EA" w:rsidRDefault="00D71BEA">
      <w:r>
        <w:separator/>
      </w:r>
    </w:p>
  </w:endnote>
  <w:endnote w:type="continuationSeparator" w:id="0">
    <w:p w:rsidR="00D71BEA" w:rsidRDefault="00D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EA" w:rsidRDefault="00D71BEA">
      <w:r>
        <w:separator/>
      </w:r>
    </w:p>
  </w:footnote>
  <w:footnote w:type="continuationSeparator" w:id="0">
    <w:p w:rsidR="00D71BEA" w:rsidRDefault="00D7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45" w:rsidRDefault="00911D02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215265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16E"/>
    <w:multiLevelType w:val="hybridMultilevel"/>
    <w:tmpl w:val="D98A0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5BD"/>
    <w:multiLevelType w:val="hybridMultilevel"/>
    <w:tmpl w:val="A190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014"/>
    <w:multiLevelType w:val="hybridMultilevel"/>
    <w:tmpl w:val="D9AC29D0"/>
    <w:lvl w:ilvl="0" w:tplc="6CD0C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57F"/>
    <w:multiLevelType w:val="hybridMultilevel"/>
    <w:tmpl w:val="460A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1EBD"/>
    <w:multiLevelType w:val="hybridMultilevel"/>
    <w:tmpl w:val="CDD02B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7AF9"/>
    <w:multiLevelType w:val="hybridMultilevel"/>
    <w:tmpl w:val="14A8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78D1"/>
    <w:multiLevelType w:val="hybridMultilevel"/>
    <w:tmpl w:val="AA3687C8"/>
    <w:lvl w:ilvl="0" w:tplc="6ADAB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641BE"/>
    <w:multiLevelType w:val="hybridMultilevel"/>
    <w:tmpl w:val="C808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7133"/>
    <w:multiLevelType w:val="hybridMultilevel"/>
    <w:tmpl w:val="25C8CB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079B5"/>
    <w:multiLevelType w:val="hybridMultilevel"/>
    <w:tmpl w:val="CE6E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38F6"/>
    <w:multiLevelType w:val="hybridMultilevel"/>
    <w:tmpl w:val="F46A1A5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2"/>
    <w:rsid w:val="00012A1C"/>
    <w:rsid w:val="0002050A"/>
    <w:rsid w:val="00042C0D"/>
    <w:rsid w:val="00050A2F"/>
    <w:rsid w:val="00051DBE"/>
    <w:rsid w:val="00085FD9"/>
    <w:rsid w:val="0009717E"/>
    <w:rsid w:val="000A547C"/>
    <w:rsid w:val="000D0729"/>
    <w:rsid w:val="000F7BC5"/>
    <w:rsid w:val="00116FA7"/>
    <w:rsid w:val="00174B8B"/>
    <w:rsid w:val="00182950"/>
    <w:rsid w:val="00187638"/>
    <w:rsid w:val="001B4C4C"/>
    <w:rsid w:val="001C0EDA"/>
    <w:rsid w:val="001C6725"/>
    <w:rsid w:val="001D06CB"/>
    <w:rsid w:val="001D3257"/>
    <w:rsid w:val="00232AD0"/>
    <w:rsid w:val="00241C05"/>
    <w:rsid w:val="002675BC"/>
    <w:rsid w:val="00267C08"/>
    <w:rsid w:val="00270A13"/>
    <w:rsid w:val="00271BF1"/>
    <w:rsid w:val="00276E52"/>
    <w:rsid w:val="00292788"/>
    <w:rsid w:val="002B5B06"/>
    <w:rsid w:val="002D32DD"/>
    <w:rsid w:val="002F7145"/>
    <w:rsid w:val="003321E3"/>
    <w:rsid w:val="00337694"/>
    <w:rsid w:val="00344D9A"/>
    <w:rsid w:val="0038467B"/>
    <w:rsid w:val="003932E9"/>
    <w:rsid w:val="00393B8F"/>
    <w:rsid w:val="003B08B4"/>
    <w:rsid w:val="003E09C6"/>
    <w:rsid w:val="00431E64"/>
    <w:rsid w:val="004462CB"/>
    <w:rsid w:val="00453457"/>
    <w:rsid w:val="004B013E"/>
    <w:rsid w:val="004F285D"/>
    <w:rsid w:val="00505A89"/>
    <w:rsid w:val="005071B4"/>
    <w:rsid w:val="005414E7"/>
    <w:rsid w:val="0055539F"/>
    <w:rsid w:val="00561A52"/>
    <w:rsid w:val="00575D9C"/>
    <w:rsid w:val="005848FC"/>
    <w:rsid w:val="00584979"/>
    <w:rsid w:val="00595C8D"/>
    <w:rsid w:val="005D239F"/>
    <w:rsid w:val="00600E4A"/>
    <w:rsid w:val="00613B7A"/>
    <w:rsid w:val="00615569"/>
    <w:rsid w:val="00646954"/>
    <w:rsid w:val="00653186"/>
    <w:rsid w:val="006967DF"/>
    <w:rsid w:val="006B2286"/>
    <w:rsid w:val="006E0B2E"/>
    <w:rsid w:val="006E1638"/>
    <w:rsid w:val="006F764C"/>
    <w:rsid w:val="0072036F"/>
    <w:rsid w:val="00741A1E"/>
    <w:rsid w:val="00742F46"/>
    <w:rsid w:val="00757CFF"/>
    <w:rsid w:val="00760406"/>
    <w:rsid w:val="00787AE3"/>
    <w:rsid w:val="007B1AA9"/>
    <w:rsid w:val="007B6A35"/>
    <w:rsid w:val="007C60A1"/>
    <w:rsid w:val="007C6C8E"/>
    <w:rsid w:val="007D6FB0"/>
    <w:rsid w:val="008308F7"/>
    <w:rsid w:val="008374AC"/>
    <w:rsid w:val="008431DD"/>
    <w:rsid w:val="00862AD5"/>
    <w:rsid w:val="00867089"/>
    <w:rsid w:val="00875965"/>
    <w:rsid w:val="008A04AB"/>
    <w:rsid w:val="008D1E09"/>
    <w:rsid w:val="008E1E89"/>
    <w:rsid w:val="008F41CE"/>
    <w:rsid w:val="00911D02"/>
    <w:rsid w:val="0092175D"/>
    <w:rsid w:val="00930FF2"/>
    <w:rsid w:val="00941BE0"/>
    <w:rsid w:val="00981088"/>
    <w:rsid w:val="00987FB8"/>
    <w:rsid w:val="009A266D"/>
    <w:rsid w:val="009E6CFF"/>
    <w:rsid w:val="00A05C07"/>
    <w:rsid w:val="00A4355D"/>
    <w:rsid w:val="00A50B89"/>
    <w:rsid w:val="00A50C43"/>
    <w:rsid w:val="00A57A77"/>
    <w:rsid w:val="00A7713C"/>
    <w:rsid w:val="00A90B4C"/>
    <w:rsid w:val="00AC2F58"/>
    <w:rsid w:val="00AD08A3"/>
    <w:rsid w:val="00AD4B3F"/>
    <w:rsid w:val="00AE466A"/>
    <w:rsid w:val="00AE618A"/>
    <w:rsid w:val="00B10EB5"/>
    <w:rsid w:val="00B113E0"/>
    <w:rsid w:val="00B32400"/>
    <w:rsid w:val="00B47537"/>
    <w:rsid w:val="00B657EB"/>
    <w:rsid w:val="00B76AC0"/>
    <w:rsid w:val="00B867D2"/>
    <w:rsid w:val="00B96257"/>
    <w:rsid w:val="00BA44FE"/>
    <w:rsid w:val="00BE78FE"/>
    <w:rsid w:val="00BF0D8C"/>
    <w:rsid w:val="00C04248"/>
    <w:rsid w:val="00C05916"/>
    <w:rsid w:val="00C13F8F"/>
    <w:rsid w:val="00C1756E"/>
    <w:rsid w:val="00C32BDA"/>
    <w:rsid w:val="00C408B6"/>
    <w:rsid w:val="00C43EA8"/>
    <w:rsid w:val="00C7134E"/>
    <w:rsid w:val="00C72A39"/>
    <w:rsid w:val="00CE2A35"/>
    <w:rsid w:val="00CF43E4"/>
    <w:rsid w:val="00D65608"/>
    <w:rsid w:val="00D71BEA"/>
    <w:rsid w:val="00DD03E6"/>
    <w:rsid w:val="00DD57C9"/>
    <w:rsid w:val="00E04E10"/>
    <w:rsid w:val="00E26675"/>
    <w:rsid w:val="00E3699C"/>
    <w:rsid w:val="00E909B3"/>
    <w:rsid w:val="00E91F1B"/>
    <w:rsid w:val="00EB40ED"/>
    <w:rsid w:val="00EC1B3D"/>
    <w:rsid w:val="00ED2D18"/>
    <w:rsid w:val="00EE16A5"/>
    <w:rsid w:val="00EE668C"/>
    <w:rsid w:val="00EE70A6"/>
    <w:rsid w:val="00F0479E"/>
    <w:rsid w:val="00F371F8"/>
    <w:rsid w:val="00F53F03"/>
    <w:rsid w:val="00F60F1A"/>
    <w:rsid w:val="00FA2656"/>
    <w:rsid w:val="00FB4AAE"/>
    <w:rsid w:val="00FC0ED3"/>
    <w:rsid w:val="00FD09B0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41978"/>
  <w15:docId w15:val="{21065B34-08E3-4B89-8737-903B458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5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3257"/>
    <w:rPr>
      <w:lang w:eastAsia="en-US"/>
    </w:rPr>
  </w:style>
  <w:style w:type="paragraph" w:styleId="Stopka">
    <w:name w:val="footer"/>
    <w:basedOn w:val="Normalny"/>
    <w:link w:val="StopkaZnak"/>
    <w:uiPriority w:val="99"/>
    <w:rsid w:val="00EE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D3257"/>
    <w:rPr>
      <w:lang w:eastAsia="en-US"/>
    </w:rPr>
  </w:style>
  <w:style w:type="character" w:styleId="Numerstrony">
    <w:name w:val="page number"/>
    <w:basedOn w:val="Domylnaczcionkaakapitu"/>
    <w:uiPriority w:val="99"/>
    <w:rsid w:val="00EE668C"/>
  </w:style>
  <w:style w:type="table" w:styleId="Tabela-Siatka">
    <w:name w:val="Table Grid"/>
    <w:basedOn w:val="Standardowy"/>
    <w:uiPriority w:val="99"/>
    <w:locked/>
    <w:rsid w:val="00A7713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E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E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uczestników projektu Erasmus+</vt:lpstr>
    </vt:vector>
  </TitlesOfParts>
  <Company>Microsoft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uczestników projektu Erasmus+</dc:title>
  <dc:subject/>
  <dc:creator>Joanna Żebrowski</dc:creator>
  <cp:keywords/>
  <dc:description/>
  <cp:lastModifiedBy>Dorota</cp:lastModifiedBy>
  <cp:revision>4</cp:revision>
  <cp:lastPrinted>2019-01-08T13:39:00Z</cp:lastPrinted>
  <dcterms:created xsi:type="dcterms:W3CDTF">2023-09-13T04:02:00Z</dcterms:created>
  <dcterms:modified xsi:type="dcterms:W3CDTF">2023-09-14T06:42:00Z</dcterms:modified>
</cp:coreProperties>
</file>